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132A0" w14:textId="77777777" w:rsidR="003B58BE" w:rsidRPr="00982C78" w:rsidRDefault="00BD145C" w:rsidP="00531C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t xml:space="preserve">                                                                            </w:t>
      </w:r>
      <w:r w:rsidR="003B58BE" w:rsidRPr="00982C78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Додаток</w:t>
      </w:r>
      <w:r w:rsidR="003B58BE" w:rsidRPr="00982C7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3B58BE" w:rsidRPr="00982C78">
        <w:rPr>
          <w:rFonts w:ascii="Times New Roman" w:hAnsi="Times New Roman" w:cs="Times New Roman"/>
          <w:color w:val="000000"/>
          <w:spacing w:val="-8"/>
          <w:sz w:val="24"/>
          <w:szCs w:val="24"/>
        </w:rPr>
        <w:t>1</w:t>
      </w:r>
    </w:p>
    <w:p w14:paraId="09300F47" w14:textId="77777777" w:rsidR="003B58BE" w:rsidRPr="00982C78" w:rsidRDefault="003B58BE" w:rsidP="00531C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82C78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</w:t>
      </w:r>
      <w:r w:rsidRPr="00982C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82C78">
        <w:rPr>
          <w:rFonts w:ascii="Times New Roman" w:hAnsi="Times New Roman" w:cs="Times New Roman"/>
          <w:color w:val="000000"/>
          <w:spacing w:val="-6"/>
          <w:sz w:val="24"/>
          <w:szCs w:val="24"/>
        </w:rPr>
        <w:t>рішення</w:t>
      </w:r>
      <w:r w:rsidRPr="00982C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82C78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виконавчого</w:t>
      </w:r>
      <w:r w:rsidRPr="00982C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82C78">
        <w:rPr>
          <w:rFonts w:ascii="Times New Roman" w:hAnsi="Times New Roman" w:cs="Times New Roman"/>
          <w:color w:val="000000"/>
          <w:spacing w:val="-6"/>
          <w:sz w:val="24"/>
          <w:szCs w:val="24"/>
        </w:rPr>
        <w:t>комітету</w:t>
      </w:r>
    </w:p>
    <w:p w14:paraId="13C6C088" w14:textId="77777777" w:rsidR="003B58BE" w:rsidRPr="00982C78" w:rsidRDefault="003B58BE" w:rsidP="00531CE2">
      <w:pPr>
        <w:shd w:val="clear" w:color="auto" w:fill="FFFFFF"/>
        <w:spacing w:after="0" w:line="200" w:lineRule="atLeast"/>
        <w:ind w:left="6096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82C7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Первозванівської сільської </w:t>
      </w:r>
      <w:r w:rsidRPr="00982C7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82C78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ради</w:t>
      </w:r>
      <w:r w:rsidRPr="00982C78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від « 27</w:t>
      </w:r>
      <w:r w:rsidRPr="00982C78">
        <w:rPr>
          <w:rFonts w:ascii="Times New Roman" w:hAnsi="Times New Roman" w:cs="Times New Roman"/>
          <w:color w:val="000000"/>
          <w:spacing w:val="-8"/>
          <w:sz w:val="24"/>
          <w:szCs w:val="24"/>
        </w:rPr>
        <w:t>»  січня   2020</w:t>
      </w:r>
      <w:r w:rsidRPr="00982C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82C78">
        <w:rPr>
          <w:rFonts w:ascii="Times New Roman" w:hAnsi="Times New Roman" w:cs="Times New Roman"/>
          <w:color w:val="000000"/>
          <w:spacing w:val="-6"/>
          <w:sz w:val="24"/>
          <w:szCs w:val="24"/>
        </w:rPr>
        <w:t>р.</w:t>
      </w:r>
      <w:r w:rsidRPr="00982C7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9</w:t>
      </w:r>
    </w:p>
    <w:p w14:paraId="4AD4DB8D" w14:textId="77777777" w:rsidR="003B58BE" w:rsidRPr="00936551" w:rsidRDefault="003B58BE" w:rsidP="00531CE2">
      <w:pPr>
        <w:spacing w:after="0"/>
        <w:ind w:left="680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2F78843" w14:textId="77777777" w:rsidR="003B58BE" w:rsidRPr="00C25EA8" w:rsidRDefault="003B58BE" w:rsidP="00531CE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25EA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</w:t>
      </w:r>
    </w:p>
    <w:p w14:paraId="4D335C96" w14:textId="77777777" w:rsidR="003B58BE" w:rsidRPr="00865BD8" w:rsidRDefault="003B58BE" w:rsidP="00531C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D8">
        <w:rPr>
          <w:rFonts w:ascii="Times New Roman" w:hAnsi="Times New Roman" w:cs="Times New Roman"/>
          <w:b/>
          <w:sz w:val="24"/>
          <w:szCs w:val="24"/>
        </w:rPr>
        <w:t>ПЛАН   ЗАХОДІВ</w:t>
      </w:r>
    </w:p>
    <w:p w14:paraId="4673D60F" w14:textId="77777777" w:rsidR="003B58BE" w:rsidRPr="00865BD8" w:rsidRDefault="003B58BE" w:rsidP="00531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D8">
        <w:rPr>
          <w:rFonts w:ascii="Times New Roman" w:hAnsi="Times New Roman" w:cs="Times New Roman"/>
          <w:b/>
          <w:sz w:val="24"/>
          <w:szCs w:val="24"/>
        </w:rPr>
        <w:t xml:space="preserve">щодо  підготовки  та  відзначення 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території Первозванівської </w:t>
      </w:r>
      <w:r w:rsidRPr="00865BD8">
        <w:rPr>
          <w:rFonts w:ascii="Times New Roman" w:hAnsi="Times New Roman" w:cs="Times New Roman"/>
          <w:b/>
          <w:sz w:val="24"/>
          <w:szCs w:val="24"/>
        </w:rPr>
        <w:t xml:space="preserve"> сільської ради </w:t>
      </w:r>
    </w:p>
    <w:p w14:paraId="64E7E90B" w14:textId="77777777" w:rsidR="003B58BE" w:rsidRPr="00865BD8" w:rsidRDefault="003B58BE" w:rsidP="00531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D8">
        <w:rPr>
          <w:rFonts w:ascii="Times New Roman" w:hAnsi="Times New Roman" w:cs="Times New Roman"/>
          <w:b/>
          <w:sz w:val="24"/>
          <w:szCs w:val="24"/>
        </w:rPr>
        <w:t>Дня вшанування  учасників  бойових дій  на  території  інших  держав  та</w:t>
      </w:r>
      <w:bookmarkStart w:id="0" w:name="_GoBack"/>
      <w:bookmarkEnd w:id="0"/>
    </w:p>
    <w:p w14:paraId="2FE444E8" w14:textId="77777777" w:rsidR="003B58BE" w:rsidRDefault="003B58BE" w:rsidP="00531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65BD8">
        <w:rPr>
          <w:rFonts w:ascii="Times New Roman" w:hAnsi="Times New Roman" w:cs="Times New Roman"/>
          <w:b/>
          <w:sz w:val="24"/>
          <w:szCs w:val="24"/>
        </w:rPr>
        <w:t>-ї річниці виведення військ з Республіки Афганістан</w:t>
      </w:r>
    </w:p>
    <w:p w14:paraId="63344010" w14:textId="77777777" w:rsidR="003B58BE" w:rsidRPr="00865BD8" w:rsidRDefault="003B58BE" w:rsidP="00531C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817"/>
        <w:gridCol w:w="4111"/>
        <w:gridCol w:w="2464"/>
        <w:gridCol w:w="2464"/>
      </w:tblGrid>
      <w:tr w:rsidR="003B58BE" w:rsidRPr="00C25EA8" w14:paraId="28E7C341" w14:textId="77777777" w:rsidTr="00531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8A8019" w14:textId="77777777" w:rsidR="003B58BE" w:rsidRPr="00C25EA8" w:rsidRDefault="003B58BE" w:rsidP="00531CE2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13A90" w14:textId="77777777" w:rsidR="003B58BE" w:rsidRPr="00C25EA8" w:rsidRDefault="003B58BE" w:rsidP="00531CE2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Зміст основного завдання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108D57" w14:textId="77777777" w:rsidR="003B58BE" w:rsidRPr="00C25EA8" w:rsidRDefault="003B58BE" w:rsidP="00531CE2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Строк виконання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0B1315" w14:textId="77777777" w:rsidR="003B58BE" w:rsidRPr="00C25EA8" w:rsidRDefault="003B58BE" w:rsidP="00531CE2">
            <w:pPr>
              <w:jc w:val="center"/>
              <w:rPr>
                <w:b/>
                <w:lang w:val="uk-UA"/>
              </w:rPr>
            </w:pPr>
            <w:r w:rsidRPr="00C25EA8">
              <w:rPr>
                <w:b/>
                <w:lang w:val="uk-UA"/>
              </w:rPr>
              <w:t>Відповідальні за виконання</w:t>
            </w:r>
          </w:p>
        </w:tc>
      </w:tr>
      <w:tr w:rsidR="003B58BE" w:rsidRPr="00982C78" w14:paraId="5686154D" w14:textId="77777777" w:rsidTr="00531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3A580C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78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50B07A" w14:textId="77777777" w:rsidR="003B58BE" w:rsidRPr="00982C78" w:rsidRDefault="003B58BE" w:rsidP="00531CE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82C78">
              <w:rPr>
                <w:rFonts w:ascii="Times New Roman" w:hAnsi="Times New Roman" w:cs="Times New Roman"/>
                <w:szCs w:val="24"/>
                <w:lang w:val="uk-UA"/>
              </w:rPr>
              <w:t>Рекомендувати проведення у храмах різних релігійних конфесій на території ради панахид за загиблими у війні в Республіці Афганістан та інших локальних конфліктах.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F3CA5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78">
              <w:rPr>
                <w:rFonts w:ascii="Times New Roman" w:hAnsi="Times New Roman" w:cs="Times New Roman"/>
                <w:lang w:val="uk-UA"/>
              </w:rPr>
              <w:t xml:space="preserve">До 15 лютого </w:t>
            </w:r>
          </w:p>
          <w:p w14:paraId="73165763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78">
              <w:rPr>
                <w:rFonts w:ascii="Times New Roman" w:hAnsi="Times New Roman" w:cs="Times New Roman"/>
                <w:lang w:val="uk-UA"/>
              </w:rPr>
              <w:t>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235BD0" w14:textId="77777777" w:rsidR="003B58BE" w:rsidRPr="00982C78" w:rsidRDefault="003B58BE" w:rsidP="00531CE2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82C78">
              <w:rPr>
                <w:rFonts w:ascii="Times New Roman" w:hAnsi="Times New Roman" w:cs="Times New Roman"/>
                <w:szCs w:val="24"/>
                <w:lang w:val="uk-UA"/>
              </w:rPr>
              <w:t>Бенько</w:t>
            </w:r>
            <w:proofErr w:type="spellEnd"/>
            <w:r w:rsidRPr="00982C78">
              <w:rPr>
                <w:rFonts w:ascii="Times New Roman" w:hAnsi="Times New Roman" w:cs="Times New Roman"/>
                <w:szCs w:val="24"/>
                <w:lang w:val="uk-UA"/>
              </w:rPr>
              <w:t xml:space="preserve"> Л.І.</w:t>
            </w:r>
          </w:p>
        </w:tc>
      </w:tr>
      <w:tr w:rsidR="003B58BE" w:rsidRPr="00982C78" w14:paraId="468C0921" w14:textId="77777777" w:rsidTr="00531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EC0389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78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0936F" w14:textId="77777777" w:rsidR="003B58BE" w:rsidRPr="00982C78" w:rsidRDefault="003B58BE" w:rsidP="00531CE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82C78">
              <w:rPr>
                <w:rFonts w:ascii="Times New Roman" w:hAnsi="Times New Roman" w:cs="Times New Roman"/>
                <w:szCs w:val="24"/>
                <w:lang w:val="uk-UA"/>
              </w:rPr>
              <w:t>Провести у КЗ «</w:t>
            </w:r>
            <w:proofErr w:type="spellStart"/>
            <w:r w:rsidRPr="00982C78">
              <w:rPr>
                <w:rFonts w:ascii="Times New Roman" w:hAnsi="Times New Roman" w:cs="Times New Roman"/>
                <w:szCs w:val="24"/>
                <w:lang w:val="uk-UA"/>
              </w:rPr>
              <w:t>Первозванівське</w:t>
            </w:r>
            <w:proofErr w:type="spellEnd"/>
            <w:r w:rsidRPr="00982C78">
              <w:rPr>
                <w:rFonts w:ascii="Times New Roman" w:hAnsi="Times New Roman" w:cs="Times New Roman"/>
                <w:szCs w:val="24"/>
                <w:lang w:val="uk-UA"/>
              </w:rPr>
              <w:t xml:space="preserve"> НВО» тематичні заняття з історії війни в Республіці Афганістан та інших локальних конфліктів, звернувши особливу увагу на тих   учасників бойових дій, які  навчалися  у відповідних закладах освіти.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34DC1F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78">
              <w:rPr>
                <w:rFonts w:ascii="Times New Roman" w:hAnsi="Times New Roman" w:cs="Times New Roman"/>
                <w:lang w:val="uk-UA"/>
              </w:rPr>
              <w:t>Лютий  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ED6015" w14:textId="77777777" w:rsidR="003B58BE" w:rsidRPr="00982C78" w:rsidRDefault="003B58BE" w:rsidP="00531CE2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82C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освіти, молоді та спорту, культури</w:t>
            </w:r>
          </w:p>
        </w:tc>
      </w:tr>
      <w:tr w:rsidR="003B58BE" w:rsidRPr="00982C78" w14:paraId="05401E74" w14:textId="77777777" w:rsidTr="00531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470870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1B752D" w14:textId="77777777" w:rsidR="003B58BE" w:rsidRPr="00982C78" w:rsidRDefault="003B58BE" w:rsidP="00531CE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82C78">
              <w:rPr>
                <w:rFonts w:ascii="Times New Roman" w:hAnsi="Times New Roman" w:cs="Times New Roman"/>
                <w:szCs w:val="24"/>
                <w:lang w:val="uk-UA"/>
              </w:rPr>
              <w:t>Організувати книжково - ілюстровані тематичні виставки «Афганістан : подвиг, біль, пам’ять»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6AF392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78">
              <w:rPr>
                <w:rFonts w:ascii="Times New Roman" w:hAnsi="Times New Roman" w:cs="Times New Roman"/>
                <w:lang w:val="uk-UA"/>
              </w:rPr>
              <w:t>Лютий 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0F1908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982C78">
              <w:rPr>
                <w:rFonts w:ascii="Times New Roman" w:hAnsi="Times New Roman" w:cs="Times New Roman"/>
                <w:szCs w:val="24"/>
                <w:lang w:val="uk-UA"/>
              </w:rPr>
              <w:t>Бібліотекарі</w:t>
            </w:r>
            <w:proofErr w:type="spellEnd"/>
            <w:r w:rsidRPr="00982C78">
              <w:rPr>
                <w:rFonts w:ascii="Times New Roman" w:hAnsi="Times New Roman" w:cs="Times New Roman"/>
                <w:szCs w:val="24"/>
                <w:lang w:val="uk-UA"/>
              </w:rPr>
              <w:t xml:space="preserve"> сільської ради</w:t>
            </w:r>
          </w:p>
        </w:tc>
      </w:tr>
      <w:tr w:rsidR="003B58BE" w:rsidRPr="00982C78" w14:paraId="4FC1F6F2" w14:textId="77777777" w:rsidTr="00531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DCF3C1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7FDBA6" w14:textId="77777777" w:rsidR="003B58BE" w:rsidRPr="00982C78" w:rsidRDefault="003B58BE" w:rsidP="00531CE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1A5369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EB066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3B58BE" w:rsidRPr="00982C78" w14:paraId="1CDDF713" w14:textId="77777777" w:rsidTr="00531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B7D1A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226B2A76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78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48A672" w14:textId="77777777" w:rsidR="003B58BE" w:rsidRPr="00982C78" w:rsidRDefault="003B58BE" w:rsidP="00531CE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982C78">
              <w:rPr>
                <w:rFonts w:ascii="Times New Roman" w:hAnsi="Times New Roman" w:cs="Times New Roman"/>
                <w:szCs w:val="24"/>
                <w:lang w:val="uk-UA"/>
              </w:rPr>
              <w:t>Надання одноразову  адресну  допомогу за рахунок коштів місцевого бюджету ветеранам війни в Республіці Афганістан, інших  локальних конфліктів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261204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82C78">
              <w:rPr>
                <w:rFonts w:ascii="Times New Roman" w:hAnsi="Times New Roman" w:cs="Times New Roman"/>
                <w:lang w:val="uk-UA"/>
              </w:rPr>
              <w:t>Лютий 2020 року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E22E8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Відділ бухгалтерського обліку  та звітності</w:t>
            </w:r>
          </w:p>
        </w:tc>
      </w:tr>
      <w:tr w:rsidR="003B58BE" w:rsidRPr="00982C78" w14:paraId="278BC504" w14:textId="77777777" w:rsidTr="00531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5C50BF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9275BF" w14:textId="77777777" w:rsidR="003B58BE" w:rsidRPr="00982C78" w:rsidRDefault="003B58BE" w:rsidP="00531CE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BBE95F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F491D8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3B58BE" w:rsidRPr="00982C78" w14:paraId="3CCC9E77" w14:textId="77777777" w:rsidTr="00531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11F11C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5BA407" w14:textId="77777777" w:rsidR="003B58BE" w:rsidRPr="00982C78" w:rsidRDefault="003B58BE" w:rsidP="00531CE2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B066C1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62B528" w14:textId="77777777" w:rsidR="003B58BE" w:rsidRPr="00982C78" w:rsidRDefault="003B58BE" w:rsidP="00531CE2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</w:tbl>
    <w:p w14:paraId="10E81A65" w14:textId="77777777" w:rsidR="003B58BE" w:rsidRDefault="003B58BE" w:rsidP="00531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        Виготовлення  сувенірів                                       січень –лютий 2020        Директор КЗ ПО</w:t>
      </w:r>
    </w:p>
    <w:p w14:paraId="33493C08" w14:textId="77777777" w:rsidR="003B58BE" w:rsidRDefault="003B58BE" w:rsidP="00531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«Дивосвіт»</w:t>
      </w:r>
    </w:p>
    <w:p w14:paraId="1B90C03F" w14:textId="77777777" w:rsidR="003B58BE" w:rsidRDefault="003B58BE" w:rsidP="00531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14:paraId="1B2BF35A" w14:textId="77777777" w:rsidR="003B58BE" w:rsidRPr="00982C78" w:rsidRDefault="003B58BE" w:rsidP="00531C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0237B99" w14:textId="77777777" w:rsidR="003B58BE" w:rsidRDefault="003B58BE" w:rsidP="00531CE2"/>
    <w:p w14:paraId="6C493D06" w14:textId="77777777" w:rsidR="003B58BE" w:rsidRDefault="003B58BE" w:rsidP="00531CE2"/>
    <w:p w14:paraId="50B701F8" w14:textId="77777777" w:rsidR="003B58BE" w:rsidRPr="0095058B" w:rsidRDefault="003B58BE" w:rsidP="00531CE2">
      <w:pPr>
        <w:rPr>
          <w:rFonts w:ascii="Times New Roman" w:hAnsi="Times New Roman" w:cs="Times New Roman"/>
          <w:b/>
          <w:sz w:val="28"/>
          <w:szCs w:val="28"/>
        </w:rPr>
      </w:pPr>
      <w:r w:rsidRPr="0095058B">
        <w:rPr>
          <w:rFonts w:ascii="Times New Roman" w:hAnsi="Times New Roman" w:cs="Times New Roman"/>
          <w:b/>
          <w:sz w:val="28"/>
          <w:szCs w:val="28"/>
        </w:rPr>
        <w:t>Секретаря виконкому                                                       Зоя БОНДАРЕНКО</w:t>
      </w:r>
    </w:p>
    <w:p w14:paraId="32FDECB0" w14:textId="0C8B7AC3" w:rsidR="00614E5E" w:rsidRDefault="00614E5E" w:rsidP="00531CE2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111CEB7A" w14:textId="41B76080" w:rsidR="00614E5E" w:rsidRPr="00EB6936" w:rsidRDefault="00614E5E" w:rsidP="00614E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7CD90" w14:textId="02FF9537" w:rsidR="00BD145C" w:rsidRPr="00EB6936" w:rsidRDefault="00BD145C" w:rsidP="00531CE2">
      <w:pPr>
        <w:rPr>
          <w:rFonts w:ascii="Times New Roman" w:hAnsi="Times New Roman" w:cs="Times New Roman"/>
          <w:b/>
          <w:sz w:val="28"/>
          <w:szCs w:val="28"/>
        </w:rPr>
      </w:pPr>
    </w:p>
    <w:p w14:paraId="2994581B" w14:textId="550DE527" w:rsidR="00BD145C" w:rsidRPr="00D46A3E" w:rsidRDefault="00BD145C" w:rsidP="00BD1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F02C0E2" w14:textId="11AF1678" w:rsidR="00457E92" w:rsidRPr="00D46A3E" w:rsidRDefault="00457E92" w:rsidP="00531C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E6CC7" w14:textId="77777777" w:rsidR="00457E92" w:rsidRDefault="00457E92" w:rsidP="00531C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8FDD7F" w14:textId="77777777" w:rsidR="00457E92" w:rsidRDefault="00457E92"/>
    <w:sectPr w:rsidR="00457E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92"/>
    <w:rsid w:val="003B58BE"/>
    <w:rsid w:val="00457E92"/>
    <w:rsid w:val="00614E5E"/>
    <w:rsid w:val="00BD145C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08D78D"/>
  <w15:chartTrackingRefBased/>
  <w15:docId w15:val="{6F14D40F-D2B7-6746-B5C0-972C786D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9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2020-02-25T20:53:00Z</dcterms:created>
  <dcterms:modified xsi:type="dcterms:W3CDTF">2020-02-25T20:53:00Z</dcterms:modified>
</cp:coreProperties>
</file>